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F2" w:rsidRDefault="00D17781">
      <w:pPr>
        <w:spacing w:before="380" w:after="140" w:line="288" w:lineRule="auto"/>
        <w:jc w:val="left"/>
        <w:outlineLvl w:val="0"/>
        <w:rPr>
          <w:rFonts w:ascii="Arial" w:eastAsia="等线" w:hAnsi="Arial" w:cs="Arial"/>
          <w:b/>
          <w:sz w:val="36"/>
        </w:rPr>
      </w:pPr>
      <w:bookmarkStart w:id="0" w:name="heading_7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065DF2" w:rsidRDefault="00D17781">
      <w:pPr>
        <w:spacing w:before="380" w:after="140" w:line="288" w:lineRule="auto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牧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医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、屠宰领域装备研发制造优势团队推荐汇总表</w:t>
      </w:r>
      <w:bookmarkEnd w:id="0"/>
    </w:p>
    <w:p w:rsidR="00065DF2" w:rsidRDefault="00D17781">
      <w:pPr>
        <w:spacing w:before="120" w:after="120" w:line="288" w:lineRule="auto"/>
        <w:jc w:val="left"/>
        <w:rPr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推荐单位</w:t>
      </w:r>
      <w:r w:rsidRPr="000B6C4F">
        <w:rPr>
          <w:rFonts w:ascii="方正仿宋_GB2312" w:eastAsia="方正仿宋_GB2312" w:hAnsi="方正仿宋_GB2312" w:cs="方正仿宋_GB2312" w:hint="eastAsia"/>
          <w:sz w:val="32"/>
          <w:szCs w:val="32"/>
        </w:rPr>
        <w:t>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盖</w:t>
      </w:r>
      <w:bookmarkStart w:id="1" w:name="_GoBack"/>
      <w:bookmarkEnd w:id="1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章</w:t>
      </w:r>
      <w:r w:rsidRPr="000B6C4F">
        <w:rPr>
          <w:rFonts w:ascii="方正仿宋_GB2312" w:eastAsia="方正仿宋_GB2312" w:hAnsi="方正仿宋_GB2312" w:cs="方正仿宋_GB2312" w:hint="eastAsia"/>
          <w:sz w:val="32"/>
          <w:szCs w:val="32"/>
        </w:rPr>
        <w:t>）</w:t>
      </w:r>
      <w:r w:rsidR="00E42CF8">
        <w:rPr>
          <w:rFonts w:ascii="方正仿宋_GB2312" w:eastAsia="方正仿宋_GB2312" w:hAnsi="方正仿宋_GB2312" w:cs="方正仿宋_GB2312" w:hint="eastAsia"/>
          <w:sz w:val="32"/>
          <w:szCs w:val="32"/>
        </w:rPr>
        <w:t>:</w:t>
      </w:r>
    </w:p>
    <w:tbl>
      <w:tblPr>
        <w:tblStyle w:val="a7"/>
        <w:tblW w:w="13726" w:type="dxa"/>
        <w:tblLayout w:type="fixed"/>
        <w:tblLook w:val="04A0" w:firstRow="1" w:lastRow="0" w:firstColumn="1" w:lastColumn="0" w:noHBand="0" w:noVBand="1"/>
      </w:tblPr>
      <w:tblGrid>
        <w:gridCol w:w="742"/>
        <w:gridCol w:w="1209"/>
        <w:gridCol w:w="1276"/>
        <w:gridCol w:w="2835"/>
        <w:gridCol w:w="2126"/>
        <w:gridCol w:w="2693"/>
        <w:gridCol w:w="1145"/>
        <w:gridCol w:w="1700"/>
      </w:tblGrid>
      <w:tr w:rsidR="00065DF2" w:rsidTr="00E42CF8">
        <w:tc>
          <w:tcPr>
            <w:tcW w:w="742" w:type="dxa"/>
          </w:tcPr>
          <w:p w:rsidR="00065DF2" w:rsidRDefault="00D17781">
            <w:pPr>
              <w:spacing w:before="120" w:after="120" w:line="288" w:lineRule="auto"/>
              <w:jc w:val="center"/>
              <w:rPr>
                <w:b/>
                <w:bCs/>
              </w:rPr>
            </w:pPr>
            <w:r>
              <w:rPr>
                <w:rFonts w:ascii="Arial" w:eastAsia="等线" w:hAnsi="Arial" w:cs="Arial"/>
                <w:b/>
                <w:bCs/>
                <w:sz w:val="22"/>
              </w:rPr>
              <w:t>序号</w:t>
            </w:r>
          </w:p>
        </w:tc>
        <w:tc>
          <w:tcPr>
            <w:tcW w:w="1209" w:type="dxa"/>
          </w:tcPr>
          <w:p w:rsidR="00065DF2" w:rsidRDefault="00D17781">
            <w:pPr>
              <w:spacing w:before="120" w:after="120" w:line="288" w:lineRule="auto"/>
              <w:jc w:val="center"/>
              <w:rPr>
                <w:b/>
                <w:bCs/>
              </w:rPr>
            </w:pPr>
            <w:r>
              <w:rPr>
                <w:rFonts w:ascii="Arial" w:eastAsia="等线" w:hAnsi="Arial" w:cs="Arial"/>
                <w:b/>
                <w:bCs/>
                <w:sz w:val="22"/>
              </w:rPr>
              <w:t>涉及产业</w:t>
            </w:r>
          </w:p>
        </w:tc>
        <w:tc>
          <w:tcPr>
            <w:tcW w:w="1276" w:type="dxa"/>
          </w:tcPr>
          <w:p w:rsidR="00065DF2" w:rsidRDefault="00D17781">
            <w:pPr>
              <w:spacing w:before="120" w:after="120" w:line="288" w:lineRule="auto"/>
              <w:jc w:val="center"/>
              <w:rPr>
                <w:b/>
                <w:bCs/>
              </w:rPr>
            </w:pPr>
            <w:r>
              <w:rPr>
                <w:rFonts w:ascii="Arial" w:eastAsia="等线" w:hAnsi="Arial" w:cs="Arial"/>
                <w:b/>
                <w:bCs/>
                <w:sz w:val="22"/>
              </w:rPr>
              <w:t>涉及学科</w:t>
            </w:r>
          </w:p>
        </w:tc>
        <w:tc>
          <w:tcPr>
            <w:tcW w:w="2835" w:type="dxa"/>
          </w:tcPr>
          <w:p w:rsidR="00065DF2" w:rsidRDefault="00D17781">
            <w:pPr>
              <w:spacing w:before="120" w:after="120" w:line="288" w:lineRule="auto"/>
              <w:jc w:val="center"/>
              <w:rPr>
                <w:b/>
                <w:bCs/>
              </w:rPr>
            </w:pPr>
            <w:r>
              <w:rPr>
                <w:rFonts w:ascii="Arial" w:eastAsia="等线" w:hAnsi="Arial" w:cs="Arial"/>
                <w:b/>
                <w:bCs/>
                <w:sz w:val="22"/>
              </w:rPr>
              <w:t>所在单位</w:t>
            </w:r>
          </w:p>
        </w:tc>
        <w:tc>
          <w:tcPr>
            <w:tcW w:w="2126" w:type="dxa"/>
          </w:tcPr>
          <w:p w:rsidR="00065DF2" w:rsidRDefault="00D17781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b/>
                <w:bCs/>
                <w:sz w:val="22"/>
              </w:rPr>
            </w:pPr>
            <w:r>
              <w:rPr>
                <w:rFonts w:ascii="Arial" w:eastAsia="等线" w:hAnsi="Arial" w:cs="Arial" w:hint="eastAsia"/>
                <w:b/>
                <w:bCs/>
                <w:sz w:val="22"/>
              </w:rPr>
              <w:t>主要机具产品</w:t>
            </w:r>
            <w:r>
              <w:rPr>
                <w:rFonts w:ascii="Arial" w:eastAsia="等线" w:hAnsi="Arial" w:cs="Arial" w:hint="eastAsia"/>
                <w:b/>
                <w:bCs/>
                <w:sz w:val="22"/>
              </w:rPr>
              <w:t>/</w:t>
            </w:r>
            <w:r>
              <w:rPr>
                <w:rFonts w:ascii="Arial" w:eastAsia="等线" w:hAnsi="Arial" w:cs="Arial" w:hint="eastAsia"/>
                <w:b/>
                <w:bCs/>
                <w:sz w:val="22"/>
              </w:rPr>
              <w:t>成果</w:t>
            </w:r>
          </w:p>
        </w:tc>
        <w:tc>
          <w:tcPr>
            <w:tcW w:w="2693" w:type="dxa"/>
          </w:tcPr>
          <w:p w:rsidR="00065DF2" w:rsidRDefault="00D17781">
            <w:pPr>
              <w:spacing w:before="120" w:after="120" w:line="288" w:lineRule="auto"/>
              <w:jc w:val="center"/>
              <w:rPr>
                <w:b/>
                <w:bCs/>
              </w:rPr>
            </w:pPr>
            <w:r>
              <w:rPr>
                <w:rFonts w:ascii="Arial" w:eastAsia="等线" w:hAnsi="Arial" w:cs="Arial"/>
                <w:b/>
                <w:bCs/>
                <w:sz w:val="22"/>
              </w:rPr>
              <w:t>首席专家</w:t>
            </w:r>
            <w:r>
              <w:rPr>
                <w:rFonts w:ascii="Arial" w:eastAsia="等线" w:hAnsi="Arial" w:cs="Arial" w:hint="eastAsia"/>
                <w:b/>
                <w:bCs/>
                <w:sz w:val="22"/>
              </w:rPr>
              <w:t>及主要团队成员</w:t>
            </w:r>
          </w:p>
        </w:tc>
        <w:tc>
          <w:tcPr>
            <w:tcW w:w="1145" w:type="dxa"/>
          </w:tcPr>
          <w:p w:rsidR="00065DF2" w:rsidRDefault="00D17781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b/>
                <w:bCs/>
                <w:sz w:val="22"/>
              </w:rPr>
            </w:pPr>
            <w:r>
              <w:rPr>
                <w:rFonts w:ascii="Arial" w:eastAsia="等线" w:hAnsi="Arial" w:cs="Arial" w:hint="eastAsia"/>
                <w:b/>
                <w:bCs/>
                <w:sz w:val="22"/>
              </w:rPr>
              <w:t>联系人</w:t>
            </w:r>
          </w:p>
        </w:tc>
        <w:tc>
          <w:tcPr>
            <w:tcW w:w="1700" w:type="dxa"/>
          </w:tcPr>
          <w:p w:rsidR="00065DF2" w:rsidRDefault="00D17781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b/>
                <w:bCs/>
                <w:sz w:val="22"/>
              </w:rPr>
            </w:pPr>
            <w:r>
              <w:rPr>
                <w:rFonts w:ascii="Arial" w:eastAsia="等线" w:hAnsi="Arial" w:cs="Arial" w:hint="eastAsia"/>
                <w:b/>
                <w:bCs/>
                <w:sz w:val="22"/>
              </w:rPr>
              <w:t>联系电话</w:t>
            </w:r>
          </w:p>
        </w:tc>
      </w:tr>
      <w:tr w:rsidR="00065DF2" w:rsidTr="00E42CF8">
        <w:tc>
          <w:tcPr>
            <w:tcW w:w="742" w:type="dxa"/>
          </w:tcPr>
          <w:p w:rsidR="00065DF2" w:rsidRDefault="00D17781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1209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835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126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693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145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700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</w:tr>
      <w:tr w:rsidR="00065DF2" w:rsidTr="00E42CF8">
        <w:tc>
          <w:tcPr>
            <w:tcW w:w="742" w:type="dxa"/>
          </w:tcPr>
          <w:p w:rsidR="00065DF2" w:rsidRDefault="00D17781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209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835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126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693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145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700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</w:tr>
      <w:tr w:rsidR="00065DF2" w:rsidTr="00E42CF8">
        <w:tc>
          <w:tcPr>
            <w:tcW w:w="742" w:type="dxa"/>
          </w:tcPr>
          <w:p w:rsidR="00065DF2" w:rsidRDefault="00D17781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3</w:t>
            </w:r>
          </w:p>
        </w:tc>
        <w:tc>
          <w:tcPr>
            <w:tcW w:w="1209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835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126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693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145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700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</w:tr>
      <w:tr w:rsidR="00065DF2" w:rsidTr="00E42CF8">
        <w:tc>
          <w:tcPr>
            <w:tcW w:w="742" w:type="dxa"/>
          </w:tcPr>
          <w:p w:rsidR="00065DF2" w:rsidRDefault="00D17781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4</w:t>
            </w:r>
          </w:p>
        </w:tc>
        <w:tc>
          <w:tcPr>
            <w:tcW w:w="1209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835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126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693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145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700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</w:tr>
      <w:tr w:rsidR="00065DF2" w:rsidTr="00E42CF8">
        <w:tc>
          <w:tcPr>
            <w:tcW w:w="742" w:type="dxa"/>
          </w:tcPr>
          <w:p w:rsidR="00065DF2" w:rsidRDefault="00D17781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5</w:t>
            </w:r>
          </w:p>
        </w:tc>
        <w:tc>
          <w:tcPr>
            <w:tcW w:w="1209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835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126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2693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145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  <w:tc>
          <w:tcPr>
            <w:tcW w:w="1700" w:type="dxa"/>
          </w:tcPr>
          <w:p w:rsidR="00065DF2" w:rsidRDefault="00065DF2">
            <w:pPr>
              <w:spacing w:before="120" w:after="120" w:line="288" w:lineRule="auto"/>
              <w:jc w:val="left"/>
            </w:pPr>
          </w:p>
        </w:tc>
      </w:tr>
    </w:tbl>
    <w:p w:rsidR="00065DF2" w:rsidRDefault="00D17781">
      <w:pPr>
        <w:spacing w:before="120" w:after="120" w:line="288" w:lineRule="auto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联</w:t>
      </w:r>
      <w:r w:rsidR="00B50300"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系</w:t>
      </w:r>
      <w:r w:rsidR="00B50300"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人</w:t>
      </w:r>
      <w:r w:rsidR="00B50300">
        <w:rPr>
          <w:rFonts w:ascii="方正仿宋_GB2312" w:eastAsia="方正仿宋_GB2312" w:hAnsi="方正仿宋_GB2312" w:cs="方正仿宋_GB2312" w:hint="eastAsia"/>
          <w:sz w:val="32"/>
          <w:szCs w:val="32"/>
        </w:rPr>
        <w:t>:</w:t>
      </w:r>
    </w:p>
    <w:p w:rsidR="00065DF2" w:rsidRDefault="00D17781">
      <w:pPr>
        <w:spacing w:before="120" w:after="120" w:line="288" w:lineRule="auto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联系方式:</w:t>
      </w:r>
    </w:p>
    <w:sectPr w:rsidR="00065DF2">
      <w:pgSz w:w="16840" w:h="11905" w:orient="landscape"/>
      <w:pgMar w:top="1800" w:right="1440" w:bottom="180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C8" w:rsidRDefault="00BF38C8" w:rsidP="00B50300">
      <w:r>
        <w:separator/>
      </w:r>
    </w:p>
  </w:endnote>
  <w:endnote w:type="continuationSeparator" w:id="0">
    <w:p w:rsidR="00BF38C8" w:rsidRDefault="00BF38C8" w:rsidP="00B5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7A4278BA-BE6C-4E13-B787-6E4CCFA96A8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83EB07D-6B2E-488E-AF28-7C8BAE79C69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3" w:subsetted="1" w:fontKey="{559EAA48-7A9F-4E71-BCB3-DF99F4172264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Regular r:id="rId4" w:fontKey="{B674E8E4-E5D3-45C3-92E1-00A30B0AA75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C8" w:rsidRDefault="00BF38C8" w:rsidP="00B50300">
      <w:r>
        <w:separator/>
      </w:r>
    </w:p>
  </w:footnote>
  <w:footnote w:type="continuationSeparator" w:id="0">
    <w:p w:rsidR="00BF38C8" w:rsidRDefault="00BF38C8" w:rsidP="00B50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/>
  <w:bordersDoNotSurroundFooter/>
  <w:proofState w:spelling="clean" w:grammar="clean"/>
  <w:documentProtection w:edit="forms" w:enforcement="0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docVars>
    <w:docVar w:name="KGWebUrl" w:val="https://oa.cadc.net.cn/seeyon/officeservlet"/>
  </w:docVars>
  <w:rsids>
    <w:rsidRoot w:val="000E0E8A"/>
    <w:rsid w:val="00002B50"/>
    <w:rsid w:val="00020620"/>
    <w:rsid w:val="00065DF2"/>
    <w:rsid w:val="000B6C4F"/>
    <w:rsid w:val="000E0E8A"/>
    <w:rsid w:val="001D5BD0"/>
    <w:rsid w:val="00261241"/>
    <w:rsid w:val="00663FF7"/>
    <w:rsid w:val="00793251"/>
    <w:rsid w:val="009A01B2"/>
    <w:rsid w:val="00A0398A"/>
    <w:rsid w:val="00AC0E5A"/>
    <w:rsid w:val="00B11168"/>
    <w:rsid w:val="00B50300"/>
    <w:rsid w:val="00BF38C8"/>
    <w:rsid w:val="00C16826"/>
    <w:rsid w:val="00D06D36"/>
    <w:rsid w:val="00D17781"/>
    <w:rsid w:val="00D77992"/>
    <w:rsid w:val="00E42CF8"/>
    <w:rsid w:val="00F50886"/>
    <w:rsid w:val="00F855B8"/>
    <w:rsid w:val="0C3F6E94"/>
    <w:rsid w:val="270A0959"/>
    <w:rsid w:val="27F00CAE"/>
    <w:rsid w:val="3D3C5DCF"/>
    <w:rsid w:val="53622BC6"/>
    <w:rsid w:val="53CD2AA3"/>
    <w:rsid w:val="655D6AA0"/>
    <w:rsid w:val="6F693C72"/>
    <w:rsid w:val="785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附录标题"/>
    <w:next w:val="a"/>
    <w:qFormat/>
    <w:pPr>
      <w:overflowPunct w:val="0"/>
      <w:topLinePunct/>
      <w:spacing w:line="560" w:lineRule="exact"/>
      <w:outlineLvl w:val="0"/>
    </w:pPr>
    <w:rPr>
      <w:rFonts w:ascii="黑体" w:eastAsia="黑体" w:hAnsi="黑体" w:cs="黑体"/>
      <w:sz w:val="32"/>
      <w:szCs w:val="32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9D49-03C7-4404-AD52-E6C96157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赵鑫铖</cp:lastModifiedBy>
  <cp:revision>7</cp:revision>
  <dcterms:created xsi:type="dcterms:W3CDTF">2026-01-07T13:54:00Z</dcterms:created>
  <dcterms:modified xsi:type="dcterms:W3CDTF">2026-01-09T01:40:00Z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eyJoZGlkIjoiOGJhMTJjZjMxNjQwNGRjZTAyZjE4NzNmMjI4YmE2NWEiLCJ1c2VySWQiOiIyNTI5MTc0MDgifQ==</vt:lpwstr>
  </property>
  <property fmtid="{D5CDD505-2E9C-101B-9397-08002B2CF9AE}" pid="3" name="KSOProductBuildVer">
    <vt:lpwstr>2052-11.8.2.12300</vt:lpwstr>
  </property>
  <property fmtid="{D5CDD505-2E9C-101B-9397-08002B2CF9AE}" pid="4" name="ICV">
    <vt:lpwstr>47AABA7A836B42DB8BDC763110946220</vt:lpwstr>
  </property>
</Properties>
</file>